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60EE1D" w14:textId="77777777" w:rsidR="00EB2FCD" w:rsidRDefault="00EB2FCD" w:rsidP="000A0596">
      <w:pPr>
        <w:spacing w:after="0"/>
        <w:jc w:val="center"/>
        <w:rPr>
          <w:b/>
          <w:sz w:val="28"/>
          <w:szCs w:val="28"/>
        </w:rPr>
      </w:pPr>
      <w:bookmarkStart w:id="0" w:name="_GoBack"/>
      <w:bookmarkEnd w:id="0"/>
      <w:r w:rsidRPr="000A0596">
        <w:rPr>
          <w:b/>
          <w:sz w:val="28"/>
          <w:szCs w:val="28"/>
        </w:rPr>
        <w:t xml:space="preserve">LỄ </w:t>
      </w:r>
      <w:r w:rsidR="000F6A70" w:rsidRPr="000A0596">
        <w:rPr>
          <w:b/>
          <w:sz w:val="28"/>
          <w:szCs w:val="28"/>
        </w:rPr>
        <w:t xml:space="preserve">KHAI GIẢNG </w:t>
      </w:r>
      <w:r w:rsidRPr="000A0596">
        <w:rPr>
          <w:b/>
          <w:sz w:val="28"/>
          <w:szCs w:val="28"/>
        </w:rPr>
        <w:t>TRƯỜNG THCS MỸ THẠNH</w:t>
      </w:r>
    </w:p>
    <w:p w14:paraId="619BA394" w14:textId="77777777" w:rsidR="00C4551D" w:rsidRPr="000A0596" w:rsidRDefault="00C4551D" w:rsidP="00C4551D">
      <w:pPr>
        <w:spacing w:after="0"/>
        <w:jc w:val="center"/>
        <w:rPr>
          <w:b/>
          <w:sz w:val="28"/>
          <w:szCs w:val="28"/>
        </w:rPr>
      </w:pPr>
      <w:r w:rsidRPr="000A0596">
        <w:rPr>
          <w:b/>
          <w:sz w:val="28"/>
          <w:szCs w:val="28"/>
        </w:rPr>
        <w:t>NĂM HỌC MỚI 2020 – 2021</w:t>
      </w:r>
    </w:p>
    <w:p w14:paraId="2ADF504A" w14:textId="77777777" w:rsidR="00C4551D" w:rsidRDefault="00C4551D" w:rsidP="00D0120C">
      <w:pPr>
        <w:spacing w:after="0"/>
        <w:jc w:val="center"/>
      </w:pPr>
    </w:p>
    <w:p w14:paraId="5417F375" w14:textId="77777777" w:rsidR="000F6A70" w:rsidRPr="00C713E9" w:rsidRDefault="000F6A70" w:rsidP="00C713E9">
      <w:pPr>
        <w:spacing w:after="120" w:line="240" w:lineRule="auto"/>
        <w:ind w:firstLine="720"/>
        <w:jc w:val="both"/>
        <w:rPr>
          <w:sz w:val="26"/>
          <w:szCs w:val="26"/>
        </w:rPr>
      </w:pPr>
      <w:r w:rsidRPr="00C713E9">
        <w:rPr>
          <w:sz w:val="26"/>
          <w:szCs w:val="26"/>
        </w:rPr>
        <w:t>Hòa chung trong không khí vui tươi của ngày khai trường, ngày hội “Toàn dân đưa trẻ đến trường”, sáng ngày 5/9/2020 trường THCS Mỹ Thạnh long trọng tổ chức Lễ khai giảng năm học mới 2020 – 2021. Đến tham dự buổi lễ, nhà trường vinh dự được đón tiếp Ông Nguyễn Đức Danh - Ủy viên thường vụ - Chỉ huy trưởng Ban chỉ huy Quân sự thị xã Bến Cát</w:t>
      </w:r>
      <w:r w:rsidR="003A42BA" w:rsidRPr="00C713E9">
        <w:rPr>
          <w:sz w:val="26"/>
          <w:szCs w:val="26"/>
        </w:rPr>
        <w:t xml:space="preserve">, </w:t>
      </w:r>
      <w:r w:rsidR="00F76092" w:rsidRPr="00C713E9">
        <w:rPr>
          <w:sz w:val="26"/>
          <w:szCs w:val="26"/>
        </w:rPr>
        <w:t>Bà Trần Thị Diễm My – Chuyên viên Phòng Giáo dục và Đào tạo thị xã Bến Cát, Ông Lương Văn Lai – Chủ tịch Hội nông dân Phường Mỹ Phước, Ông Phạm Tấn Phụng – Trưởng ban đại diện cha mẹ học sinh, cùng các cô, chú trong Ban đại diện cha mẹ họ</w:t>
      </w:r>
      <w:r w:rsidR="0093369B" w:rsidRPr="00C713E9">
        <w:rPr>
          <w:sz w:val="26"/>
          <w:szCs w:val="26"/>
        </w:rPr>
        <w:t>c sinh</w:t>
      </w:r>
      <w:r w:rsidR="003A42BA" w:rsidRPr="00C713E9">
        <w:rPr>
          <w:sz w:val="26"/>
          <w:szCs w:val="26"/>
        </w:rPr>
        <w:t>, Lãnh đạo Ngân hàng Sacombank chi nhánh Bến Cát, đại diện công ty Bảo hiểm</w:t>
      </w:r>
      <w:r w:rsidR="0093369B" w:rsidRPr="00C713E9">
        <w:rPr>
          <w:sz w:val="26"/>
          <w:szCs w:val="26"/>
        </w:rPr>
        <w:t>. Đại diện Ban giám Hiệu nhà trường thầy Nguyễn Văn Giàu – Bí thư chi bộ - Hiệu trưởng nhà trường, đặc biệt là sự hiện diện củ</w:t>
      </w:r>
      <w:r w:rsidR="007A2A8C" w:rsidRPr="00C713E9">
        <w:rPr>
          <w:sz w:val="26"/>
          <w:szCs w:val="26"/>
        </w:rPr>
        <w:t>a 57</w:t>
      </w:r>
      <w:r w:rsidR="0093369B" w:rsidRPr="00C713E9">
        <w:rPr>
          <w:sz w:val="26"/>
          <w:szCs w:val="26"/>
        </w:rPr>
        <w:t xml:space="preserve"> thầy, cô giáo và 1550 học sinh có mặt đông đủ trong buổi lễ.</w:t>
      </w:r>
    </w:p>
    <w:p w14:paraId="35E3C1C5" w14:textId="77777777" w:rsidR="000A0596" w:rsidRPr="00C713E9" w:rsidRDefault="00875AE1" w:rsidP="00C713E9">
      <w:pPr>
        <w:spacing w:after="120" w:line="240" w:lineRule="auto"/>
        <w:ind w:firstLine="720"/>
        <w:jc w:val="both"/>
        <w:rPr>
          <w:sz w:val="26"/>
          <w:szCs w:val="26"/>
        </w:rPr>
      </w:pPr>
      <w:r w:rsidRPr="00C713E9">
        <w:rPr>
          <w:sz w:val="26"/>
          <w:szCs w:val="26"/>
        </w:rPr>
        <w:t xml:space="preserve">Mở đầu chương trình Lễ khai giảng với các tiết mục văn nghệ </w:t>
      </w:r>
      <w:r w:rsidR="005B0438" w:rsidRPr="00C713E9">
        <w:rPr>
          <w:sz w:val="26"/>
          <w:szCs w:val="26"/>
        </w:rPr>
        <w:t xml:space="preserve">chào mừng năm học mới </w:t>
      </w:r>
      <w:r w:rsidRPr="00C713E9">
        <w:rPr>
          <w:sz w:val="26"/>
          <w:szCs w:val="26"/>
        </w:rPr>
        <w:t xml:space="preserve">của thầy, cô giáo, </w:t>
      </w:r>
      <w:r w:rsidR="005B0438" w:rsidRPr="00C713E9">
        <w:rPr>
          <w:sz w:val="26"/>
          <w:szCs w:val="26"/>
        </w:rPr>
        <w:t xml:space="preserve"> và </w:t>
      </w:r>
      <w:r w:rsidRPr="00C713E9">
        <w:rPr>
          <w:sz w:val="26"/>
          <w:szCs w:val="26"/>
        </w:rPr>
        <w:t>các em học sinh</w:t>
      </w:r>
      <w:r w:rsidR="005B0438" w:rsidRPr="00C713E9">
        <w:rPr>
          <w:sz w:val="26"/>
          <w:szCs w:val="26"/>
        </w:rPr>
        <w:t xml:space="preserve"> trong đội văn nghệ của trường THCS Mỹ Thạnh. Những tiết mục văn nghệ đã đem lại bầu không khí sôi động, vui tươi, nhộn nhịp và những cảm xúc sâu lắng của mùa thu ngày khai trường.</w:t>
      </w:r>
    </w:p>
    <w:p w14:paraId="7D8D7C7A" w14:textId="7EA9956C" w:rsidR="00182CA3" w:rsidRDefault="00C713E9">
      <w:r>
        <w:rPr>
          <w:noProof/>
        </w:rPr>
        <mc:AlternateContent>
          <mc:Choice Requires="wps">
            <w:drawing>
              <wp:anchor distT="0" distB="0" distL="114300" distR="114300" simplePos="0" relativeHeight="251662336" behindDoc="0" locked="0" layoutInCell="1" allowOverlap="1" wp14:anchorId="4AD826D7" wp14:editId="73F0415A">
                <wp:simplePos x="0" y="0"/>
                <wp:positionH relativeFrom="column">
                  <wp:posOffset>579120</wp:posOffset>
                </wp:positionH>
                <wp:positionV relativeFrom="paragraph">
                  <wp:posOffset>4210685</wp:posOffset>
                </wp:positionV>
                <wp:extent cx="4922520" cy="488950"/>
                <wp:effectExtent l="0" t="0" r="11430" b="25400"/>
                <wp:wrapNone/>
                <wp:docPr id="15" name="Rectangle 15"/>
                <wp:cNvGraphicFramePr/>
                <a:graphic xmlns:a="http://schemas.openxmlformats.org/drawingml/2006/main">
                  <a:graphicData uri="http://schemas.microsoft.com/office/word/2010/wordprocessingShape">
                    <wps:wsp>
                      <wps:cNvSpPr/>
                      <wps:spPr>
                        <a:xfrm>
                          <a:off x="0" y="0"/>
                          <a:ext cx="4922520" cy="488950"/>
                        </a:xfrm>
                        <a:prstGeom prst="rect">
                          <a:avLst/>
                        </a:prstGeom>
                        <a:solidFill>
                          <a:sysClr val="window" lastClr="FFFFFF"/>
                        </a:solidFill>
                        <a:ln w="25400" cap="flat" cmpd="sng" algn="ctr">
                          <a:solidFill>
                            <a:srgbClr val="4F81BD"/>
                          </a:solidFill>
                          <a:prstDash val="solid"/>
                        </a:ln>
                        <a:effectLst/>
                      </wps:spPr>
                      <wps:txbx>
                        <w:txbxContent>
                          <w:p w14:paraId="6068AB39" w14:textId="77777777" w:rsidR="00182CA3" w:rsidRPr="00C713E9" w:rsidRDefault="00182CA3" w:rsidP="00182CA3">
                            <w:pPr>
                              <w:jc w:val="center"/>
                              <w:rPr>
                                <w:sz w:val="24"/>
                                <w:szCs w:val="24"/>
                              </w:rPr>
                            </w:pPr>
                            <w:r w:rsidRPr="00C713E9">
                              <w:rPr>
                                <w:sz w:val="24"/>
                                <w:szCs w:val="24"/>
                              </w:rPr>
                              <w:t xml:space="preserve">Thầy Nguyễn Tấn Tài cùng học sinh đội múa tham gia biểu diễn văn nghệ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45.6pt;margin-top:331.55pt;width:387.6pt;height: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" fillcolor="window" strokecolor="#4f81bd" strokeweight="2pt">
                <v:textbox>
                  <w:txbxContent>
                    <w:p w14:paraId="6068AB39" w14:textId="77777777" w:rsidR="00182CA3" w:rsidRPr="00C713E9" w:rsidRDefault="00182CA3" w:rsidP="00182CA3">
                      <w:pPr>
                        <w:jc w:val="center"/>
                        <w:rPr>
                          <w:sz w:val="24"/>
                          <w:szCs w:val="24"/>
                        </w:rPr>
                      </w:pPr>
                      <w:r w:rsidRPr="00C713E9">
                        <w:rPr>
                          <w:sz w:val="24"/>
                          <w:szCs w:val="24"/>
                        </w:rPr>
                        <w:t xml:space="preserve">Thầy Nguyễn Tấn Tài cùng học sinh đội múa tham gia biểu diễn văn nghệ </w:t>
                      </w:r>
                    </w:p>
                  </w:txbxContent>
                </v:textbox>
              </v:rect>
            </w:pict>
          </mc:Fallback>
        </mc:AlternateContent>
      </w:r>
      <w:r w:rsidR="00B30398">
        <w:rPr>
          <w:noProof/>
        </w:rPr>
        <w:drawing>
          <wp:anchor distT="0" distB="0" distL="114300" distR="114300" simplePos="0" relativeHeight="251683840" behindDoc="1" locked="0" layoutInCell="1" allowOverlap="1" wp14:anchorId="1138381E" wp14:editId="4AD6402D">
            <wp:simplePos x="0" y="0"/>
            <wp:positionH relativeFrom="column">
              <wp:posOffset>74295</wp:posOffset>
            </wp:positionH>
            <wp:positionV relativeFrom="paragraph">
              <wp:posOffset>32385</wp:posOffset>
            </wp:positionV>
            <wp:extent cx="5943600" cy="3962400"/>
            <wp:effectExtent l="0" t="0" r="0" b="0"/>
            <wp:wrapSquare wrapText="bothSides"/>
            <wp:docPr id="9" name="Picture 9" descr="C:\Users\admin\Downloads\DSC_8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DSC_83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ED5353" w14:textId="77777777" w:rsidR="000A0596" w:rsidRDefault="000A0596"/>
    <w:p w14:paraId="26A26C7F" w14:textId="77777777" w:rsidR="002E26F3" w:rsidRDefault="002E26F3">
      <w:pPr>
        <w:rPr>
          <w:noProof/>
        </w:rPr>
      </w:pPr>
    </w:p>
    <w:p w14:paraId="402919B5" w14:textId="77777777" w:rsidR="00501492" w:rsidRDefault="00A64405">
      <w:r>
        <w:rPr>
          <w:noProof/>
        </w:rPr>
        <mc:AlternateContent>
          <mc:Choice Requires="wps">
            <w:drawing>
              <wp:anchor distT="0" distB="0" distL="114300" distR="114300" simplePos="0" relativeHeight="251678720" behindDoc="1" locked="0" layoutInCell="1" allowOverlap="1" wp14:anchorId="5FDC75ED" wp14:editId="27A4E695">
                <wp:simplePos x="0" y="0"/>
                <wp:positionH relativeFrom="column">
                  <wp:posOffset>1175385</wp:posOffset>
                </wp:positionH>
                <wp:positionV relativeFrom="paragraph">
                  <wp:posOffset>3875314</wp:posOffset>
                </wp:positionV>
                <wp:extent cx="3740150" cy="488950"/>
                <wp:effectExtent l="0" t="0" r="12700" b="25400"/>
                <wp:wrapNone/>
                <wp:docPr id="31" name="Rectangle 31"/>
                <wp:cNvGraphicFramePr/>
                <a:graphic xmlns:a="http://schemas.openxmlformats.org/drawingml/2006/main">
                  <a:graphicData uri="http://schemas.microsoft.com/office/word/2010/wordprocessingShape">
                    <wps:wsp>
                      <wps:cNvSpPr/>
                      <wps:spPr>
                        <a:xfrm>
                          <a:off x="0" y="0"/>
                          <a:ext cx="3740150" cy="488950"/>
                        </a:xfrm>
                        <a:prstGeom prst="rect">
                          <a:avLst/>
                        </a:prstGeom>
                        <a:solidFill>
                          <a:sysClr val="window" lastClr="FFFFFF"/>
                        </a:solidFill>
                        <a:ln w="25400" cap="flat" cmpd="sng" algn="ctr">
                          <a:solidFill>
                            <a:srgbClr val="4F81BD"/>
                          </a:solidFill>
                          <a:prstDash val="solid"/>
                        </a:ln>
                        <a:effectLst/>
                      </wps:spPr>
                      <wps:txbx>
                        <w:txbxContent>
                          <w:p w14:paraId="30C9CE61" w14:textId="77777777" w:rsidR="002E26F3" w:rsidRDefault="002E26F3" w:rsidP="002E26F3">
                            <w:pPr>
                              <w:jc w:val="center"/>
                            </w:pPr>
                            <w:r>
                              <w:t>Cô Trần Thị Ngọc Dung với bài hát “Một thoáng quê hương”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DC75ED" id="Rectangle 31" o:spid="_x0000_s1027" style="position:absolute;margin-left:92.55pt;margin-top:305.15pt;width:294.5pt;height:3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" fillcolor="window" strokecolor="#4f81bd" strokeweight="2pt">
                <v:textbox>
                  <w:txbxContent>
                    <w:p w14:paraId="30C9CE61" w14:textId="77777777" w:rsidR="002E26F3" w:rsidRDefault="002E26F3" w:rsidP="002E26F3">
                      <w:pPr>
                        <w:jc w:val="center"/>
                      </w:pPr>
                      <w:r>
                        <w:t>Cô Trần Thị Ngọc Dung với bài hát “Một thoáng quê hương”</w:t>
                      </w:r>
                    </w:p>
                  </w:txbxContent>
                </v:textbox>
              </v:rect>
            </w:pict>
          </mc:Fallback>
        </mc:AlternateContent>
      </w:r>
    </w:p>
    <w:p w14:paraId="0AF4E437" w14:textId="77777777" w:rsidR="00504BCF" w:rsidRDefault="00504BCF"/>
    <w:p w14:paraId="1DA7EAC5" w14:textId="77777777" w:rsidR="00504BCF" w:rsidRDefault="00504BCF"/>
    <w:p w14:paraId="1908B1E8" w14:textId="0C2A4856" w:rsidR="00504BCF" w:rsidRDefault="00504BCF">
      <w:r>
        <w:rPr>
          <w:noProof/>
        </w:rPr>
        <mc:AlternateContent>
          <mc:Choice Requires="wps">
            <w:drawing>
              <wp:anchor distT="0" distB="0" distL="114300" distR="114300" simplePos="0" relativeHeight="251691520" behindDoc="0" locked="0" layoutInCell="1" allowOverlap="1" wp14:anchorId="3AC90B0C" wp14:editId="425ED93D">
                <wp:simplePos x="0" y="0"/>
                <wp:positionH relativeFrom="column">
                  <wp:posOffset>1097280</wp:posOffset>
                </wp:positionH>
                <wp:positionV relativeFrom="paragraph">
                  <wp:posOffset>3757295</wp:posOffset>
                </wp:positionV>
                <wp:extent cx="4122420" cy="488950"/>
                <wp:effectExtent l="0" t="0" r="11430" b="25400"/>
                <wp:wrapNone/>
                <wp:docPr id="32" name="Rectangle 32"/>
                <wp:cNvGraphicFramePr/>
                <a:graphic xmlns:a="http://schemas.openxmlformats.org/drawingml/2006/main">
                  <a:graphicData uri="http://schemas.microsoft.com/office/word/2010/wordprocessingShape">
                    <wps:wsp>
                      <wps:cNvSpPr/>
                      <wps:spPr>
                        <a:xfrm>
                          <a:off x="0" y="0"/>
                          <a:ext cx="4122420" cy="488950"/>
                        </a:xfrm>
                        <a:prstGeom prst="rect">
                          <a:avLst/>
                        </a:prstGeom>
                        <a:solidFill>
                          <a:sysClr val="window" lastClr="FFFFFF"/>
                        </a:solidFill>
                        <a:ln w="25400" cap="flat" cmpd="sng" algn="ctr">
                          <a:solidFill>
                            <a:srgbClr val="4F81BD"/>
                          </a:solidFill>
                          <a:prstDash val="solid"/>
                        </a:ln>
                        <a:effectLst/>
                      </wps:spPr>
                      <wps:txbx>
                        <w:txbxContent>
                          <w:p w14:paraId="014EF0AD" w14:textId="77777777" w:rsidR="00560831" w:rsidRPr="00C713E9" w:rsidRDefault="00560831" w:rsidP="00560831">
                            <w:pPr>
                              <w:jc w:val="center"/>
                              <w:rPr>
                                <w:sz w:val="24"/>
                                <w:szCs w:val="24"/>
                              </w:rPr>
                            </w:pPr>
                            <w:r w:rsidRPr="00C713E9">
                              <w:rPr>
                                <w:sz w:val="24"/>
                                <w:szCs w:val="24"/>
                              </w:rPr>
                              <w:t>Cô Trần Thị Ngọc Dung với bài hát “Một thoáng quê hương”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28" style="position:absolute;margin-left:86.4pt;margin-top:295.85pt;width:324.6pt;height:3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" fillcolor="window" strokecolor="#4f81bd" strokeweight="2pt">
                <v:textbox>
                  <w:txbxContent>
                    <w:p w14:paraId="014EF0AD" w14:textId="77777777" w:rsidR="00560831" w:rsidRPr="00C713E9" w:rsidRDefault="00560831" w:rsidP="00560831">
                      <w:pPr>
                        <w:jc w:val="center"/>
                        <w:rPr>
                          <w:sz w:val="24"/>
                          <w:szCs w:val="24"/>
                        </w:rPr>
                      </w:pPr>
                      <w:r w:rsidRPr="00C713E9">
                        <w:rPr>
                          <w:sz w:val="24"/>
                          <w:szCs w:val="24"/>
                        </w:rPr>
                        <w:t>Cô Trần Thị Ngọc Dung với bài hát “Một thoáng quê hương”</w:t>
                      </w:r>
                    </w:p>
                  </w:txbxContent>
                </v:textbox>
              </v:rect>
            </w:pict>
          </mc:Fallback>
        </mc:AlternateContent>
      </w:r>
      <w:r>
        <w:rPr>
          <w:noProof/>
        </w:rPr>
        <w:drawing>
          <wp:anchor distT="0" distB="0" distL="114300" distR="114300" simplePos="0" relativeHeight="251662848" behindDoc="1" locked="0" layoutInCell="1" allowOverlap="1" wp14:anchorId="7C2EA1AA" wp14:editId="240DF899">
            <wp:simplePos x="0" y="0"/>
            <wp:positionH relativeFrom="column">
              <wp:posOffset>219075</wp:posOffset>
            </wp:positionH>
            <wp:positionV relativeFrom="paragraph">
              <wp:posOffset>-3175</wp:posOffset>
            </wp:positionV>
            <wp:extent cx="5619750" cy="3746500"/>
            <wp:effectExtent l="0" t="0" r="0" b="6350"/>
            <wp:wrapSquare wrapText="bothSides"/>
            <wp:docPr id="30" name="Picture 30" descr="C:\Users\admin\Downloads\DSC_827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DSC_8275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0" cy="3746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9767C9" w14:textId="6841A25B" w:rsidR="00D0120C" w:rsidRDefault="00504BCF">
      <w:r>
        <w:rPr>
          <w:b/>
          <w:noProof/>
          <w:sz w:val="28"/>
          <w:szCs w:val="28"/>
        </w:rPr>
        <w:drawing>
          <wp:anchor distT="0" distB="0" distL="114300" distR="114300" simplePos="0" relativeHeight="251681280" behindDoc="0" locked="0" layoutInCell="1" allowOverlap="1" wp14:anchorId="62DBAB8A" wp14:editId="6CE9809A">
            <wp:simplePos x="0" y="0"/>
            <wp:positionH relativeFrom="column">
              <wp:posOffset>142875</wp:posOffset>
            </wp:positionH>
            <wp:positionV relativeFrom="paragraph">
              <wp:posOffset>390525</wp:posOffset>
            </wp:positionV>
            <wp:extent cx="5657850" cy="3771900"/>
            <wp:effectExtent l="0" t="0" r="0" b="0"/>
            <wp:wrapSquare wrapText="bothSides"/>
            <wp:docPr id="26" name="Picture 26" descr="C:\Users\admin\Downloads\DSC_8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admin\Downloads\DSC_8370.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7850" cy="3771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0A02CB" w14:textId="4B92F179" w:rsidR="00D0120C" w:rsidRDefault="00D0120C"/>
    <w:p w14:paraId="411A1025" w14:textId="7C12C541" w:rsidR="00D0120C" w:rsidRDefault="00504BCF">
      <w:r>
        <w:rPr>
          <w:b/>
          <w:noProof/>
          <w:sz w:val="28"/>
          <w:szCs w:val="28"/>
        </w:rPr>
        <w:lastRenderedPageBreak/>
        <mc:AlternateContent>
          <mc:Choice Requires="wps">
            <w:drawing>
              <wp:anchor distT="0" distB="0" distL="114300" distR="114300" simplePos="0" relativeHeight="251678208" behindDoc="0" locked="0" layoutInCell="1" allowOverlap="1" wp14:anchorId="5222449E" wp14:editId="4B2434E0">
                <wp:simplePos x="0" y="0"/>
                <wp:positionH relativeFrom="column">
                  <wp:posOffset>1312545</wp:posOffset>
                </wp:positionH>
                <wp:positionV relativeFrom="paragraph">
                  <wp:posOffset>11430</wp:posOffset>
                </wp:positionV>
                <wp:extent cx="3371850" cy="381000"/>
                <wp:effectExtent l="0" t="0" r="19050" b="19050"/>
                <wp:wrapSquare wrapText="bothSides"/>
                <wp:docPr id="8" name="Rectangle 8"/>
                <wp:cNvGraphicFramePr/>
                <a:graphic xmlns:a="http://schemas.openxmlformats.org/drawingml/2006/main">
                  <a:graphicData uri="http://schemas.microsoft.com/office/word/2010/wordprocessingShape">
                    <wps:wsp>
                      <wps:cNvSpPr/>
                      <wps:spPr>
                        <a:xfrm>
                          <a:off x="0" y="0"/>
                          <a:ext cx="3371850" cy="3810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17EF82A" w14:textId="77777777" w:rsidR="00182CA3" w:rsidRPr="00C713E9" w:rsidRDefault="00182CA3" w:rsidP="00182CA3">
                            <w:pPr>
                              <w:jc w:val="center"/>
                              <w:rPr>
                                <w:sz w:val="24"/>
                                <w:szCs w:val="24"/>
                              </w:rPr>
                            </w:pPr>
                            <w:r w:rsidRPr="00C713E9">
                              <w:rPr>
                                <w:sz w:val="24"/>
                                <w:szCs w:val="24"/>
                              </w:rPr>
                              <w:t>Đại biểu cùng quý thầy, cô trong buổi lễ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9" style="position:absolute;margin-left:103.35pt;margin-top:.9pt;width:265.5pt;height:30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" fillcolor="white [3201]" strokecolor="#4f81bd [3204]" strokeweight="2pt">
                <v:textbox>
                  <w:txbxContent>
                    <w:p w14:paraId="117EF82A" w14:textId="77777777" w:rsidR="00182CA3" w:rsidRPr="00C713E9" w:rsidRDefault="00182CA3" w:rsidP="00182CA3">
                      <w:pPr>
                        <w:jc w:val="center"/>
                        <w:rPr>
                          <w:sz w:val="24"/>
                          <w:szCs w:val="24"/>
                        </w:rPr>
                      </w:pPr>
                      <w:r w:rsidRPr="00C713E9">
                        <w:rPr>
                          <w:sz w:val="24"/>
                          <w:szCs w:val="24"/>
                        </w:rPr>
                        <w:t>Đại biểu cùng quý thầy, cô trong buổi lễ</w:t>
                      </w:r>
                    </w:p>
                  </w:txbxContent>
                </v:textbox>
                <w10:wrap type="square"/>
              </v:rect>
            </w:pict>
          </mc:Fallback>
        </mc:AlternateContent>
      </w:r>
    </w:p>
    <w:p w14:paraId="1FEA3296" w14:textId="387F15EC" w:rsidR="00D0120C" w:rsidRDefault="00D0120C"/>
    <w:p w14:paraId="57B23BC2" w14:textId="5163C894" w:rsidR="00D0120C" w:rsidRDefault="00D0120C">
      <w:r>
        <w:rPr>
          <w:noProof/>
        </w:rPr>
        <w:drawing>
          <wp:inline distT="0" distB="0" distL="0" distR="0" wp14:anchorId="6470A832" wp14:editId="7F78BC4D">
            <wp:extent cx="5918743" cy="2963333"/>
            <wp:effectExtent l="0" t="0" r="6350" b="8890"/>
            <wp:docPr id="1" name="Picture 1" descr="C:\Users\admin\Downloads\DSC_8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DSC_83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3591" cy="2965760"/>
                    </a:xfrm>
                    <a:prstGeom prst="rect">
                      <a:avLst/>
                    </a:prstGeom>
                    <a:noFill/>
                    <a:ln>
                      <a:noFill/>
                    </a:ln>
                  </pic:spPr>
                </pic:pic>
              </a:graphicData>
            </a:graphic>
          </wp:inline>
        </w:drawing>
      </w:r>
    </w:p>
    <w:p w14:paraId="6BAB783C" w14:textId="321F3ACB" w:rsidR="00D0120C" w:rsidRDefault="00504BCF">
      <w:r>
        <w:rPr>
          <w:noProof/>
        </w:rPr>
        <mc:AlternateContent>
          <mc:Choice Requires="wps">
            <w:drawing>
              <wp:anchor distT="0" distB="0" distL="114300" distR="114300" simplePos="0" relativeHeight="251625984" behindDoc="0" locked="0" layoutInCell="1" allowOverlap="1" wp14:anchorId="6AF5E882" wp14:editId="23A4C366">
                <wp:simplePos x="0" y="0"/>
                <wp:positionH relativeFrom="column">
                  <wp:posOffset>1431925</wp:posOffset>
                </wp:positionH>
                <wp:positionV relativeFrom="paragraph">
                  <wp:posOffset>39370</wp:posOffset>
                </wp:positionV>
                <wp:extent cx="3371850" cy="3810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3371850" cy="381000"/>
                        </a:xfrm>
                        <a:prstGeom prst="rect">
                          <a:avLst/>
                        </a:prstGeom>
                        <a:solidFill>
                          <a:sysClr val="window" lastClr="FFFFFF"/>
                        </a:solidFill>
                        <a:ln w="25400" cap="flat" cmpd="sng" algn="ctr">
                          <a:solidFill>
                            <a:srgbClr val="4F81BD"/>
                          </a:solidFill>
                          <a:prstDash val="solid"/>
                        </a:ln>
                        <a:effectLst/>
                      </wps:spPr>
                      <wps:txbx>
                        <w:txbxContent>
                          <w:p w14:paraId="47B69780" w14:textId="77777777" w:rsidR="00182CA3" w:rsidRPr="00C713E9" w:rsidRDefault="00182CA3" w:rsidP="00182CA3">
                            <w:pPr>
                              <w:jc w:val="center"/>
                              <w:rPr>
                                <w:sz w:val="24"/>
                                <w:szCs w:val="24"/>
                              </w:rPr>
                            </w:pPr>
                            <w:r w:rsidRPr="00C713E9">
                              <w:rPr>
                                <w:sz w:val="24"/>
                                <w:szCs w:val="24"/>
                              </w:rPr>
                              <w:t xml:space="preserve">Học sinh toàn trường trong buổi lễ khai giảng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30" style="position:absolute;margin-left:112.75pt;margin-top:3.1pt;width:265.5pt;height:30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" fillcolor="window" strokecolor="#4f81bd" strokeweight="2pt">
                <v:textbox>
                  <w:txbxContent>
                    <w:p w14:paraId="47B69780" w14:textId="77777777" w:rsidR="00182CA3" w:rsidRPr="00C713E9" w:rsidRDefault="00182CA3" w:rsidP="00182CA3">
                      <w:pPr>
                        <w:jc w:val="center"/>
                        <w:rPr>
                          <w:sz w:val="24"/>
                          <w:szCs w:val="24"/>
                        </w:rPr>
                      </w:pPr>
                      <w:r w:rsidRPr="00C713E9">
                        <w:rPr>
                          <w:sz w:val="24"/>
                          <w:szCs w:val="24"/>
                        </w:rPr>
                        <w:t xml:space="preserve">Học sinh toàn trường trong buổi lễ khai giảng </w:t>
                      </w:r>
                    </w:p>
                  </w:txbxContent>
                </v:textbox>
              </v:rect>
            </w:pict>
          </mc:Fallback>
        </mc:AlternateContent>
      </w:r>
    </w:p>
    <w:p w14:paraId="2C30922E" w14:textId="77777777" w:rsidR="00D0120C" w:rsidRDefault="00D0120C"/>
    <w:p w14:paraId="7C1F7EC6" w14:textId="239A545E" w:rsidR="003A42BA" w:rsidRPr="00C713E9" w:rsidRDefault="00B30398" w:rsidP="00C713E9">
      <w:pPr>
        <w:spacing w:after="120"/>
        <w:ind w:firstLine="720"/>
        <w:jc w:val="both"/>
        <w:rPr>
          <w:sz w:val="26"/>
          <w:szCs w:val="26"/>
        </w:rPr>
      </w:pPr>
      <w:r w:rsidRPr="00C713E9">
        <w:rPr>
          <w:sz w:val="26"/>
          <w:szCs w:val="26"/>
        </w:rPr>
        <w:t>T</w:t>
      </w:r>
      <w:r w:rsidR="003A42BA" w:rsidRPr="00C713E9">
        <w:rPr>
          <w:sz w:val="26"/>
          <w:szCs w:val="26"/>
        </w:rPr>
        <w:t>rong năm học mới, trường THCS Mỹ Thạnh vui mừng được chào đón hơn 300 tân học sinh khối 6, bước vào năm học mới, năm học đầu tiên ở trường THCS với bao điều mới lạ, ngỡ ngàng, song ánh mắt của các em ánh lên niềm tin đầy hứa hẹn.</w:t>
      </w:r>
    </w:p>
    <w:p w14:paraId="5F4F665E" w14:textId="77777777" w:rsidR="00E243F8" w:rsidRDefault="00A64405">
      <w:r>
        <w:rPr>
          <w:noProof/>
        </w:rPr>
        <w:drawing>
          <wp:anchor distT="0" distB="0" distL="114300" distR="114300" simplePos="0" relativeHeight="251647488" behindDoc="1" locked="0" layoutInCell="1" allowOverlap="1" wp14:anchorId="5A0AB4DB" wp14:editId="67C92CEB">
            <wp:simplePos x="0" y="0"/>
            <wp:positionH relativeFrom="column">
              <wp:posOffset>0</wp:posOffset>
            </wp:positionH>
            <wp:positionV relativeFrom="paragraph">
              <wp:posOffset>-635</wp:posOffset>
            </wp:positionV>
            <wp:extent cx="5943600" cy="3962400"/>
            <wp:effectExtent l="0" t="0" r="0" b="0"/>
            <wp:wrapNone/>
            <wp:docPr id="29" name="Picture 29" descr="C:\Users\admin\Downloads\DSC_8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DSC_833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7087B" w14:textId="69A170BC" w:rsidR="00E243F8" w:rsidRDefault="00E243F8"/>
    <w:p w14:paraId="02AD127B" w14:textId="2E46EB01" w:rsidR="000A0596" w:rsidRDefault="000A0596"/>
    <w:p w14:paraId="44AAAA36" w14:textId="30D8B621" w:rsidR="00C4551D" w:rsidRDefault="00C4551D"/>
    <w:p w14:paraId="6250B5EE" w14:textId="3D2A52D7" w:rsidR="00C4551D" w:rsidRDefault="00C4551D"/>
    <w:p w14:paraId="4D6053E9" w14:textId="336489FC" w:rsidR="00C4551D" w:rsidRPr="00C4551D" w:rsidRDefault="00C4551D" w:rsidP="00C4551D"/>
    <w:p w14:paraId="037FF36E" w14:textId="34FFAA43" w:rsidR="00C4551D" w:rsidRPr="00C4551D" w:rsidRDefault="00C4551D" w:rsidP="00C4551D"/>
    <w:p w14:paraId="5EAA7802" w14:textId="2159F890" w:rsidR="00C4551D" w:rsidRPr="00C4551D" w:rsidRDefault="00C4551D" w:rsidP="00C4551D"/>
    <w:p w14:paraId="4CCAD5A5" w14:textId="477D3FDC" w:rsidR="00C4551D" w:rsidRPr="00C4551D" w:rsidRDefault="00C4551D" w:rsidP="00C4551D"/>
    <w:p w14:paraId="1C72EA85" w14:textId="77777777" w:rsidR="00C4551D" w:rsidRPr="00C4551D" w:rsidRDefault="00C4551D" w:rsidP="00C4551D"/>
    <w:p w14:paraId="7F9BA00B" w14:textId="368F7D89" w:rsidR="00C4551D" w:rsidRPr="00C4551D" w:rsidRDefault="00C4551D" w:rsidP="00C4551D"/>
    <w:p w14:paraId="1057BAE3" w14:textId="77777777" w:rsidR="00C4551D" w:rsidRPr="00C4551D" w:rsidRDefault="00C4551D" w:rsidP="00C4551D"/>
    <w:p w14:paraId="10A957BB" w14:textId="77777777" w:rsidR="00C4551D" w:rsidRDefault="00C4551D" w:rsidP="00C4551D"/>
    <w:p w14:paraId="1548670D" w14:textId="77777777" w:rsidR="00504BCF" w:rsidRDefault="00504BCF" w:rsidP="00C4551D"/>
    <w:p w14:paraId="22F974A5" w14:textId="77777777" w:rsidR="00504BCF" w:rsidRDefault="00504BCF" w:rsidP="00C4551D"/>
    <w:p w14:paraId="50336B8A" w14:textId="27E976DB" w:rsidR="00504BCF" w:rsidRDefault="00504BCF">
      <w:r>
        <w:rPr>
          <w:noProof/>
        </w:rPr>
        <w:drawing>
          <wp:anchor distT="0" distB="0" distL="114300" distR="114300" simplePos="0" relativeHeight="251650560" behindDoc="1" locked="0" layoutInCell="1" allowOverlap="1" wp14:anchorId="2BCD1AC6" wp14:editId="1A8C356B">
            <wp:simplePos x="0" y="0"/>
            <wp:positionH relativeFrom="column">
              <wp:posOffset>123825</wp:posOffset>
            </wp:positionH>
            <wp:positionV relativeFrom="paragraph">
              <wp:posOffset>-6985</wp:posOffset>
            </wp:positionV>
            <wp:extent cx="5372203" cy="3371850"/>
            <wp:effectExtent l="0" t="0" r="0" b="0"/>
            <wp:wrapNone/>
            <wp:docPr id="10" name="Picture 10" descr="C:\Users\admin\Downloads\DSC_8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DSC_833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24" t="-1" r="-1424" b="32794"/>
                    <a:stretch/>
                  </pic:blipFill>
                  <pic:spPr bwMode="auto">
                    <a:xfrm>
                      <a:off x="0" y="0"/>
                      <a:ext cx="5378904" cy="33760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6F3FA6" w14:textId="208B8CD8" w:rsidR="00504BCF" w:rsidRDefault="00504BCF"/>
    <w:p w14:paraId="24A6FCC8" w14:textId="7AD0F979" w:rsidR="00504BCF" w:rsidRDefault="00504BCF"/>
    <w:p w14:paraId="3DFF8254" w14:textId="0E37B599" w:rsidR="00504BCF" w:rsidRDefault="00504BCF"/>
    <w:p w14:paraId="0A3E6356" w14:textId="167588ED" w:rsidR="00504BCF" w:rsidRDefault="00504BCF"/>
    <w:p w14:paraId="3612A5CB" w14:textId="046F3158" w:rsidR="00504BCF" w:rsidRDefault="00504BCF"/>
    <w:p w14:paraId="38C4B338" w14:textId="6D1C324C" w:rsidR="00504BCF" w:rsidRDefault="00504BCF"/>
    <w:p w14:paraId="6DC28E55" w14:textId="5BDB557A" w:rsidR="00504BCF" w:rsidRDefault="00504BCF"/>
    <w:p w14:paraId="086B1A3E" w14:textId="0FDA65BD" w:rsidR="00504BCF" w:rsidRDefault="00504BCF"/>
    <w:p w14:paraId="487DB364" w14:textId="1957D1DB" w:rsidR="00504BCF" w:rsidRDefault="00504BCF"/>
    <w:p w14:paraId="591A7FD2" w14:textId="68A67D25" w:rsidR="00504BCF" w:rsidRDefault="00504BCF"/>
    <w:p w14:paraId="561BD6D2" w14:textId="77777777" w:rsidR="00504BCF" w:rsidRDefault="00504BCF"/>
    <w:p w14:paraId="3AE077D8" w14:textId="77BD0C98" w:rsidR="00504BCF" w:rsidRDefault="00504BCF">
      <w:r>
        <w:rPr>
          <w:noProof/>
        </w:rPr>
        <w:drawing>
          <wp:inline distT="0" distB="0" distL="0" distR="0" wp14:anchorId="2A992CDD" wp14:editId="515AE7AF">
            <wp:extent cx="5486400" cy="4204677"/>
            <wp:effectExtent l="0" t="0" r="0" b="5715"/>
            <wp:docPr id="11" name="Picture 11" descr="C:\Users\admin\Downloads\DSC_8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ownloads\DSC_834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3998" b="14909"/>
                    <a:stretch/>
                  </pic:blipFill>
                  <pic:spPr bwMode="auto">
                    <a:xfrm>
                      <a:off x="0" y="0"/>
                      <a:ext cx="5486401" cy="4204678"/>
                    </a:xfrm>
                    <a:prstGeom prst="rect">
                      <a:avLst/>
                    </a:prstGeom>
                    <a:noFill/>
                    <a:ln>
                      <a:noFill/>
                    </a:ln>
                    <a:extLst>
                      <a:ext uri="{53640926-AAD7-44D8-BBD7-CCE9431645EC}">
                        <a14:shadowObscured xmlns:a14="http://schemas.microsoft.com/office/drawing/2010/main"/>
                      </a:ext>
                    </a:extLst>
                  </pic:spPr>
                </pic:pic>
              </a:graphicData>
            </a:graphic>
          </wp:inline>
        </w:drawing>
      </w:r>
    </w:p>
    <w:p w14:paraId="69846F58" w14:textId="77777777" w:rsidR="000A0596" w:rsidRDefault="00806EE1">
      <w:r>
        <w:rPr>
          <w:noProof/>
        </w:rPr>
        <w:lastRenderedPageBreak/>
        <w:drawing>
          <wp:inline distT="0" distB="0" distL="0" distR="0" wp14:anchorId="648AD763" wp14:editId="3D75D9B7">
            <wp:extent cx="5483180" cy="4436533"/>
            <wp:effectExtent l="0" t="0" r="3810" b="2540"/>
            <wp:docPr id="12" name="Picture 12" descr="C:\Users\admin\Downloads\DSC_8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ownloads\DSC_834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1244" b="14815"/>
                    <a:stretch/>
                  </pic:blipFill>
                  <pic:spPr bwMode="auto">
                    <a:xfrm>
                      <a:off x="0" y="0"/>
                      <a:ext cx="5483181" cy="4436534"/>
                    </a:xfrm>
                    <a:prstGeom prst="rect">
                      <a:avLst/>
                    </a:prstGeom>
                    <a:noFill/>
                    <a:ln>
                      <a:noFill/>
                    </a:ln>
                    <a:extLst>
                      <a:ext uri="{53640926-AAD7-44D8-BBD7-CCE9431645EC}">
                        <a14:shadowObscured xmlns:a14="http://schemas.microsoft.com/office/drawing/2010/main"/>
                      </a:ext>
                    </a:extLst>
                  </pic:spPr>
                </pic:pic>
              </a:graphicData>
            </a:graphic>
          </wp:inline>
        </w:drawing>
      </w:r>
    </w:p>
    <w:p w14:paraId="7A68E706" w14:textId="2AFC0522" w:rsidR="00E243F8" w:rsidRDefault="00D0120C">
      <w:r>
        <w:rPr>
          <w:noProof/>
        </w:rPr>
        <w:drawing>
          <wp:inline distT="0" distB="0" distL="0" distR="0" wp14:anchorId="700779F9" wp14:editId="681070E0">
            <wp:extent cx="3981131" cy="5480287"/>
            <wp:effectExtent l="0" t="6667" r="0" b="0"/>
            <wp:docPr id="24" name="Picture 24" descr="C:\Users\admin\Downloads\DSC_8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DSC_834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3270"/>
                    <a:stretch/>
                  </pic:blipFill>
                  <pic:spPr bwMode="auto">
                    <a:xfrm rot="16200000">
                      <a:off x="0" y="0"/>
                      <a:ext cx="3989417" cy="5491693"/>
                    </a:xfrm>
                    <a:prstGeom prst="rect">
                      <a:avLst/>
                    </a:prstGeom>
                    <a:noFill/>
                    <a:ln>
                      <a:noFill/>
                    </a:ln>
                    <a:extLst>
                      <a:ext uri="{53640926-AAD7-44D8-BBD7-CCE9431645EC}">
                        <a14:shadowObscured xmlns:a14="http://schemas.microsoft.com/office/drawing/2010/main"/>
                      </a:ext>
                    </a:extLst>
                  </pic:spPr>
                </pic:pic>
              </a:graphicData>
            </a:graphic>
          </wp:inline>
        </w:drawing>
      </w:r>
    </w:p>
    <w:p w14:paraId="2573C7CB" w14:textId="737A42AF" w:rsidR="00696580" w:rsidRDefault="00696580"/>
    <w:p w14:paraId="345D162E" w14:textId="7228BE0C" w:rsidR="00504BCF" w:rsidRDefault="00504BCF"/>
    <w:p w14:paraId="200FBC4F" w14:textId="215DACDD" w:rsidR="00504BCF" w:rsidRDefault="00504BCF">
      <w:r>
        <w:rPr>
          <w:noProof/>
        </w:rPr>
        <w:lastRenderedPageBreak/>
        <w:drawing>
          <wp:anchor distT="0" distB="0" distL="114300" distR="114300" simplePos="0" relativeHeight="251645440" behindDoc="0" locked="0" layoutInCell="1" allowOverlap="1" wp14:anchorId="6D2E18C5" wp14:editId="0B534DBE">
            <wp:simplePos x="0" y="0"/>
            <wp:positionH relativeFrom="column">
              <wp:posOffset>822643</wp:posOffset>
            </wp:positionH>
            <wp:positionV relativeFrom="paragraph">
              <wp:posOffset>-804863</wp:posOffset>
            </wp:positionV>
            <wp:extent cx="3951288" cy="5582285"/>
            <wp:effectExtent l="3492" t="0" r="0" b="0"/>
            <wp:wrapNone/>
            <wp:docPr id="25" name="Picture 25" descr="C:\Users\admin\Downloads\DSC_8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DSC_835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2190"/>
                    <a:stretch/>
                  </pic:blipFill>
                  <pic:spPr bwMode="auto">
                    <a:xfrm rot="16200000">
                      <a:off x="0" y="0"/>
                      <a:ext cx="3951288" cy="5582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A19A5E" w14:textId="77777777" w:rsidR="00504BCF" w:rsidRDefault="00504BCF"/>
    <w:p w14:paraId="65C47EE6" w14:textId="77777777" w:rsidR="00696580" w:rsidRDefault="00696580"/>
    <w:p w14:paraId="3E453AAF" w14:textId="77777777" w:rsidR="00696580" w:rsidRDefault="00696580"/>
    <w:p w14:paraId="00E93274" w14:textId="77777777" w:rsidR="00696580" w:rsidRDefault="00696580"/>
    <w:p w14:paraId="0D414EAE" w14:textId="77777777" w:rsidR="00696580" w:rsidRDefault="00696580"/>
    <w:p w14:paraId="1D742814" w14:textId="77777777" w:rsidR="00696580" w:rsidRDefault="00696580"/>
    <w:p w14:paraId="0C325575" w14:textId="77777777" w:rsidR="00696580" w:rsidRDefault="00696580"/>
    <w:p w14:paraId="02051E98" w14:textId="77777777" w:rsidR="00696580" w:rsidRDefault="00696580"/>
    <w:p w14:paraId="19736814" w14:textId="77777777" w:rsidR="00696580" w:rsidRDefault="00696580"/>
    <w:p w14:paraId="7B6C8199" w14:textId="77777777" w:rsidR="00696580" w:rsidRDefault="00696580"/>
    <w:p w14:paraId="0CB4B7DE" w14:textId="77777777" w:rsidR="00696580" w:rsidRDefault="00696580"/>
    <w:p w14:paraId="0BFE8376" w14:textId="44F8A7C5" w:rsidR="00696580" w:rsidRDefault="00696580"/>
    <w:p w14:paraId="0E72C76E" w14:textId="14B04AB2" w:rsidR="00D0120C" w:rsidRDefault="00504BCF">
      <w:r>
        <w:rPr>
          <w:noProof/>
        </w:rPr>
        <w:drawing>
          <wp:inline distT="0" distB="0" distL="0" distR="0" wp14:anchorId="377A8D0A" wp14:editId="11E4A252">
            <wp:extent cx="4462051" cy="5549704"/>
            <wp:effectExtent l="8572" t="0" r="4763" b="4762"/>
            <wp:docPr id="23" name="Picture 23" descr="C:\Users\admin\Downloads\DSC_835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DSC_8357 (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0320"/>
                    <a:stretch/>
                  </pic:blipFill>
                  <pic:spPr bwMode="auto">
                    <a:xfrm rot="16200000">
                      <a:off x="0" y="0"/>
                      <a:ext cx="4467326" cy="5556264"/>
                    </a:xfrm>
                    <a:prstGeom prst="rect">
                      <a:avLst/>
                    </a:prstGeom>
                    <a:noFill/>
                    <a:ln>
                      <a:noFill/>
                    </a:ln>
                    <a:extLst>
                      <a:ext uri="{53640926-AAD7-44D8-BBD7-CCE9431645EC}">
                        <a14:shadowObscured xmlns:a14="http://schemas.microsoft.com/office/drawing/2010/main"/>
                      </a:ext>
                    </a:extLst>
                  </pic:spPr>
                </pic:pic>
              </a:graphicData>
            </a:graphic>
          </wp:inline>
        </w:drawing>
      </w:r>
    </w:p>
    <w:p w14:paraId="64599243" w14:textId="4A2E47FC" w:rsidR="00D0120C" w:rsidRDefault="00504BCF">
      <w:r>
        <w:rPr>
          <w:noProof/>
        </w:rPr>
        <mc:AlternateContent>
          <mc:Choice Requires="wps">
            <w:drawing>
              <wp:anchor distT="0" distB="0" distL="114300" distR="114300" simplePos="0" relativeHeight="251631104" behindDoc="0" locked="0" layoutInCell="1" allowOverlap="1" wp14:anchorId="31DA0040" wp14:editId="53EDE339">
                <wp:simplePos x="0" y="0"/>
                <wp:positionH relativeFrom="column">
                  <wp:posOffset>913130</wp:posOffset>
                </wp:positionH>
                <wp:positionV relativeFrom="paragraph">
                  <wp:posOffset>6985</wp:posOffset>
                </wp:positionV>
                <wp:extent cx="3740150" cy="488950"/>
                <wp:effectExtent l="0" t="0" r="12700" b="25400"/>
                <wp:wrapNone/>
                <wp:docPr id="16" name="Rectangle 16"/>
                <wp:cNvGraphicFramePr/>
                <a:graphic xmlns:a="http://schemas.openxmlformats.org/drawingml/2006/main">
                  <a:graphicData uri="http://schemas.microsoft.com/office/word/2010/wordprocessingShape">
                    <wps:wsp>
                      <wps:cNvSpPr/>
                      <wps:spPr>
                        <a:xfrm>
                          <a:off x="0" y="0"/>
                          <a:ext cx="3740150" cy="488950"/>
                        </a:xfrm>
                        <a:prstGeom prst="rect">
                          <a:avLst/>
                        </a:prstGeom>
                        <a:solidFill>
                          <a:sysClr val="window" lastClr="FFFFFF"/>
                        </a:solidFill>
                        <a:ln w="25400" cap="flat" cmpd="sng" algn="ctr">
                          <a:solidFill>
                            <a:srgbClr val="4F81BD"/>
                          </a:solidFill>
                          <a:prstDash val="solid"/>
                        </a:ln>
                        <a:effectLst/>
                      </wps:spPr>
                      <wps:txbx>
                        <w:txbxContent>
                          <w:p w14:paraId="7A03E673" w14:textId="2F942514" w:rsidR="00182CA3" w:rsidRPr="00C713E9" w:rsidRDefault="00182CA3" w:rsidP="00182CA3">
                            <w:pPr>
                              <w:jc w:val="center"/>
                              <w:rPr>
                                <w:sz w:val="24"/>
                                <w:szCs w:val="24"/>
                              </w:rPr>
                            </w:pPr>
                            <w:r w:rsidRPr="00C713E9">
                              <w:rPr>
                                <w:sz w:val="24"/>
                                <w:szCs w:val="24"/>
                              </w:rPr>
                              <w:t>Thầy, cô chủ nhiệm lớp 6 cùng vớ</w:t>
                            </w:r>
                            <w:r w:rsidR="009D16E1" w:rsidRPr="00C713E9">
                              <w:rPr>
                                <w:sz w:val="24"/>
                                <w:szCs w:val="24"/>
                              </w:rPr>
                              <w:t>i học sinh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1" style="position:absolute;margin-left:71.9pt;margin-top:.55pt;width:294.5pt;height:38.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" fillcolor="window" strokecolor="#4f81bd" strokeweight="2pt">
                <v:textbox>
                  <w:txbxContent>
                    <w:p w14:paraId="7A03E673" w14:textId="2F942514" w:rsidR="00182CA3" w:rsidRPr="00C713E9" w:rsidRDefault="00182CA3" w:rsidP="00182CA3">
                      <w:pPr>
                        <w:jc w:val="center"/>
                        <w:rPr>
                          <w:sz w:val="24"/>
                          <w:szCs w:val="24"/>
                        </w:rPr>
                      </w:pPr>
                      <w:r w:rsidRPr="00C713E9">
                        <w:rPr>
                          <w:sz w:val="24"/>
                          <w:szCs w:val="24"/>
                        </w:rPr>
                        <w:t>Thầy, cô chủ nhiệm lớp 6 cùng vớ</w:t>
                      </w:r>
                      <w:r w:rsidR="009D16E1" w:rsidRPr="00C713E9">
                        <w:rPr>
                          <w:sz w:val="24"/>
                          <w:szCs w:val="24"/>
                        </w:rPr>
                        <w:t>i học sinh</w:t>
                      </w:r>
                    </w:p>
                  </w:txbxContent>
                </v:textbox>
              </v:rect>
            </w:pict>
          </mc:Fallback>
        </mc:AlternateContent>
      </w:r>
    </w:p>
    <w:p w14:paraId="5B4D033B" w14:textId="77777777" w:rsidR="00D0120C" w:rsidRDefault="00D0120C"/>
    <w:p w14:paraId="1F840FAD" w14:textId="77777777" w:rsidR="000E34EF" w:rsidRPr="00C713E9" w:rsidRDefault="000E34EF" w:rsidP="00D94972">
      <w:pPr>
        <w:ind w:firstLine="720"/>
        <w:rPr>
          <w:sz w:val="26"/>
          <w:szCs w:val="26"/>
        </w:rPr>
      </w:pPr>
      <w:r w:rsidRPr="00C713E9">
        <w:rPr>
          <w:sz w:val="26"/>
          <w:szCs w:val="26"/>
        </w:rPr>
        <w:lastRenderedPageBreak/>
        <w:t>Ông Lương Văn Lai – Chủ tịch Hội nông dân phường lên đọc thư của Chủ tịch nước Nguyễn Phú Trọng gửi ngành giáo dục nhân ngày khai trường</w:t>
      </w:r>
      <w:r w:rsidR="00E36259" w:rsidRPr="00C713E9">
        <w:rPr>
          <w:sz w:val="26"/>
          <w:szCs w:val="26"/>
        </w:rPr>
        <w:t>.</w:t>
      </w:r>
    </w:p>
    <w:p w14:paraId="285A2888" w14:textId="7CD0DCB8" w:rsidR="000A0596" w:rsidRDefault="000A0596" w:rsidP="00696580">
      <w:pPr>
        <w:jc w:val="center"/>
      </w:pPr>
      <w:r>
        <w:rPr>
          <w:noProof/>
        </w:rPr>
        <w:drawing>
          <wp:inline distT="0" distB="0" distL="0" distR="0" wp14:anchorId="00830393" wp14:editId="2DECD5AD">
            <wp:extent cx="5086350" cy="3390901"/>
            <wp:effectExtent l="0" t="0" r="0" b="0"/>
            <wp:docPr id="13" name="Picture 13" descr="C:\Users\admin\Downloads\DSC_8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ownloads\DSC_838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87367" cy="3391579"/>
                    </a:xfrm>
                    <a:prstGeom prst="rect">
                      <a:avLst/>
                    </a:prstGeom>
                    <a:noFill/>
                    <a:ln>
                      <a:noFill/>
                    </a:ln>
                  </pic:spPr>
                </pic:pic>
              </a:graphicData>
            </a:graphic>
          </wp:inline>
        </w:drawing>
      </w:r>
    </w:p>
    <w:p w14:paraId="25D1A43A" w14:textId="73B07A3F" w:rsidR="00182CA3" w:rsidRDefault="00504BCF">
      <w:r>
        <w:rPr>
          <w:noProof/>
        </w:rPr>
        <mc:AlternateContent>
          <mc:Choice Requires="wps">
            <w:drawing>
              <wp:anchor distT="0" distB="0" distL="114300" distR="114300" simplePos="0" relativeHeight="251633152" behindDoc="0" locked="0" layoutInCell="1" allowOverlap="1" wp14:anchorId="3D844C9B" wp14:editId="4663A9CC">
                <wp:simplePos x="0" y="0"/>
                <wp:positionH relativeFrom="column">
                  <wp:posOffset>788035</wp:posOffset>
                </wp:positionH>
                <wp:positionV relativeFrom="paragraph">
                  <wp:posOffset>16510</wp:posOffset>
                </wp:positionV>
                <wp:extent cx="4343400" cy="488950"/>
                <wp:effectExtent l="0" t="0" r="19050" b="25400"/>
                <wp:wrapNone/>
                <wp:docPr id="17" name="Rectangle 17"/>
                <wp:cNvGraphicFramePr/>
                <a:graphic xmlns:a="http://schemas.openxmlformats.org/drawingml/2006/main">
                  <a:graphicData uri="http://schemas.microsoft.com/office/word/2010/wordprocessingShape">
                    <wps:wsp>
                      <wps:cNvSpPr/>
                      <wps:spPr>
                        <a:xfrm>
                          <a:off x="0" y="0"/>
                          <a:ext cx="4343400" cy="488950"/>
                        </a:xfrm>
                        <a:prstGeom prst="rect">
                          <a:avLst/>
                        </a:prstGeom>
                        <a:solidFill>
                          <a:sysClr val="window" lastClr="FFFFFF"/>
                        </a:solidFill>
                        <a:ln w="25400" cap="flat" cmpd="sng" algn="ctr">
                          <a:solidFill>
                            <a:srgbClr val="4F81BD"/>
                          </a:solidFill>
                          <a:prstDash val="solid"/>
                        </a:ln>
                        <a:effectLst/>
                      </wps:spPr>
                      <wps:txbx>
                        <w:txbxContent>
                          <w:p w14:paraId="3857C4BE" w14:textId="77777777" w:rsidR="00013EAF" w:rsidRPr="00C713E9" w:rsidRDefault="00182CA3" w:rsidP="00013EAF">
                            <w:pPr>
                              <w:spacing w:after="0"/>
                              <w:jc w:val="center"/>
                              <w:rPr>
                                <w:sz w:val="24"/>
                                <w:szCs w:val="24"/>
                              </w:rPr>
                            </w:pPr>
                            <w:r w:rsidRPr="00C713E9">
                              <w:rPr>
                                <w:sz w:val="24"/>
                                <w:szCs w:val="24"/>
                              </w:rPr>
                              <w:t>Ông Lương Văn Lai – Chủ tịch Hội Nông dân Phường đọc thư</w:t>
                            </w:r>
                          </w:p>
                          <w:p w14:paraId="1A238C0A" w14:textId="77777777" w:rsidR="00182CA3" w:rsidRPr="00C713E9" w:rsidRDefault="00182CA3" w:rsidP="00013EAF">
                            <w:pPr>
                              <w:spacing w:after="0"/>
                              <w:jc w:val="center"/>
                              <w:rPr>
                                <w:sz w:val="24"/>
                                <w:szCs w:val="24"/>
                              </w:rPr>
                            </w:pPr>
                            <w:r w:rsidRPr="00C713E9">
                              <w:rPr>
                                <w:sz w:val="24"/>
                                <w:szCs w:val="24"/>
                              </w:rPr>
                              <w:t xml:space="preserve"> Chủ tịch nước nhân ngày khai trường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2" style="position:absolute;margin-left:62.05pt;margin-top:1.3pt;width:342pt;height:3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" fillcolor="window" strokecolor="#4f81bd" strokeweight="2pt">
                <v:textbox>
                  <w:txbxContent>
                    <w:p w14:paraId="3857C4BE" w14:textId="77777777" w:rsidR="00013EAF" w:rsidRPr="00C713E9" w:rsidRDefault="00182CA3" w:rsidP="00013EAF">
                      <w:pPr>
                        <w:spacing w:after="0"/>
                        <w:jc w:val="center"/>
                        <w:rPr>
                          <w:sz w:val="24"/>
                          <w:szCs w:val="24"/>
                        </w:rPr>
                      </w:pPr>
                      <w:r w:rsidRPr="00C713E9">
                        <w:rPr>
                          <w:sz w:val="24"/>
                          <w:szCs w:val="24"/>
                        </w:rPr>
                        <w:t>Ông Lương Văn Lai – Chủ tịch Hội Nông dân Phường đọc thư</w:t>
                      </w:r>
                    </w:p>
                    <w:p w14:paraId="1A238C0A" w14:textId="77777777" w:rsidR="00182CA3" w:rsidRPr="00C713E9" w:rsidRDefault="00182CA3" w:rsidP="00013EAF">
                      <w:pPr>
                        <w:spacing w:after="0"/>
                        <w:jc w:val="center"/>
                        <w:rPr>
                          <w:sz w:val="24"/>
                          <w:szCs w:val="24"/>
                        </w:rPr>
                      </w:pPr>
                      <w:r w:rsidRPr="00C713E9">
                        <w:rPr>
                          <w:sz w:val="24"/>
                          <w:szCs w:val="24"/>
                        </w:rPr>
                        <w:t xml:space="preserve"> Chủ tịch nước nhân ngày khai trường</w:t>
                      </w:r>
                    </w:p>
                  </w:txbxContent>
                </v:textbox>
              </v:rect>
            </w:pict>
          </mc:Fallback>
        </mc:AlternateContent>
      </w:r>
    </w:p>
    <w:p w14:paraId="76E01715" w14:textId="77777777" w:rsidR="00504BCF" w:rsidRDefault="00504BCF" w:rsidP="00504BCF">
      <w:pPr>
        <w:ind w:firstLine="720"/>
      </w:pPr>
    </w:p>
    <w:p w14:paraId="56E91496" w14:textId="4A53282C" w:rsidR="00504BCF" w:rsidRPr="00C713E9" w:rsidRDefault="004C231E" w:rsidP="009D16E1">
      <w:pPr>
        <w:ind w:firstLine="720"/>
        <w:jc w:val="both"/>
        <w:rPr>
          <w:sz w:val="26"/>
          <w:szCs w:val="26"/>
        </w:rPr>
      </w:pPr>
      <w:r w:rsidRPr="00C713E9">
        <w:rPr>
          <w:sz w:val="26"/>
          <w:szCs w:val="26"/>
        </w:rPr>
        <w:t xml:space="preserve">Tiếp tục chương trình, thầy Nguyễn Văn Giàu – Bí thư chi bộ - Hiệu trưởng nhà trường lên đọc diễn văn khai giảng năm học 2020 – 2021. </w:t>
      </w:r>
      <w:r w:rsidR="001D473E" w:rsidRPr="00C713E9">
        <w:rPr>
          <w:sz w:val="26"/>
          <w:szCs w:val="26"/>
        </w:rPr>
        <w:t>Trong buổi Lễ khai giảng long trọng, nhà trường vui mừng được đón nhận những lẵng hoa tươi thắm, những món quà đầy ý nghĩa của quý vị đại biểu, của các tổ chức, cá nhân về dự lễ.</w:t>
      </w:r>
    </w:p>
    <w:p w14:paraId="75CE1D9A" w14:textId="73390343" w:rsidR="000A0596" w:rsidRDefault="00504BCF" w:rsidP="00504BCF">
      <w:pPr>
        <w:ind w:firstLine="720"/>
      </w:pPr>
      <w:r>
        <w:rPr>
          <w:noProof/>
        </w:rPr>
        <mc:AlternateContent>
          <mc:Choice Requires="wps">
            <w:drawing>
              <wp:anchor distT="0" distB="0" distL="114300" distR="114300" simplePos="0" relativeHeight="251635200" behindDoc="0" locked="0" layoutInCell="1" allowOverlap="1" wp14:anchorId="7A31E548" wp14:editId="6918D429">
                <wp:simplePos x="0" y="0"/>
                <wp:positionH relativeFrom="column">
                  <wp:posOffset>373380</wp:posOffset>
                </wp:positionH>
                <wp:positionV relativeFrom="paragraph">
                  <wp:posOffset>3373120</wp:posOffset>
                </wp:positionV>
                <wp:extent cx="4998720" cy="488950"/>
                <wp:effectExtent l="0" t="0" r="11430" b="25400"/>
                <wp:wrapNone/>
                <wp:docPr id="18" name="Rectangle 18"/>
                <wp:cNvGraphicFramePr/>
                <a:graphic xmlns:a="http://schemas.openxmlformats.org/drawingml/2006/main">
                  <a:graphicData uri="http://schemas.microsoft.com/office/word/2010/wordprocessingShape">
                    <wps:wsp>
                      <wps:cNvSpPr/>
                      <wps:spPr>
                        <a:xfrm>
                          <a:off x="0" y="0"/>
                          <a:ext cx="4998720" cy="488950"/>
                        </a:xfrm>
                        <a:prstGeom prst="rect">
                          <a:avLst/>
                        </a:prstGeom>
                        <a:solidFill>
                          <a:sysClr val="window" lastClr="FFFFFF"/>
                        </a:solidFill>
                        <a:ln w="25400" cap="flat" cmpd="sng" algn="ctr">
                          <a:solidFill>
                            <a:srgbClr val="4F81BD"/>
                          </a:solidFill>
                          <a:prstDash val="solid"/>
                        </a:ln>
                        <a:effectLst/>
                      </wps:spPr>
                      <wps:txbx>
                        <w:txbxContent>
                          <w:p w14:paraId="429A9C25" w14:textId="77777777" w:rsidR="00FF275B" w:rsidRPr="00C713E9" w:rsidRDefault="00FF275B" w:rsidP="00FF275B">
                            <w:pPr>
                              <w:spacing w:after="0"/>
                              <w:jc w:val="center"/>
                              <w:rPr>
                                <w:sz w:val="24"/>
                                <w:szCs w:val="24"/>
                              </w:rPr>
                            </w:pPr>
                            <w:r w:rsidRPr="00C713E9">
                              <w:rPr>
                                <w:sz w:val="24"/>
                                <w:szCs w:val="24"/>
                              </w:rPr>
                              <w:t>Thầy Nguyễn Văn Giàu – Bí thư chi bộ - Hiệu trưởng đọc diễn văn khai giảng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3" style="position:absolute;left:0;text-align:left;margin-left:29.4pt;margin-top:265.6pt;width:393.6pt;height:38.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" fillcolor="window" strokecolor="#4f81bd" strokeweight="2pt">
                <v:textbox>
                  <w:txbxContent>
                    <w:p w14:paraId="429A9C25" w14:textId="77777777" w:rsidR="00FF275B" w:rsidRPr="00C713E9" w:rsidRDefault="00FF275B" w:rsidP="00FF275B">
                      <w:pPr>
                        <w:spacing w:after="0"/>
                        <w:jc w:val="center"/>
                        <w:rPr>
                          <w:sz w:val="24"/>
                          <w:szCs w:val="24"/>
                        </w:rPr>
                      </w:pPr>
                      <w:r w:rsidRPr="00C713E9">
                        <w:rPr>
                          <w:sz w:val="24"/>
                          <w:szCs w:val="24"/>
                        </w:rPr>
                        <w:t>Thầy Nguyễn Văn Giàu – Bí thư chi bộ - Hiệu trưởng đọc diễn văn khai giảng</w:t>
                      </w:r>
                    </w:p>
                  </w:txbxContent>
                </v:textbox>
              </v:rect>
            </w:pict>
          </mc:Fallback>
        </mc:AlternateContent>
      </w:r>
      <w:r w:rsidR="00D94972">
        <w:rPr>
          <w:noProof/>
        </w:rPr>
        <w:drawing>
          <wp:inline distT="0" distB="0" distL="0" distR="0" wp14:anchorId="1AE7E1F8" wp14:editId="22712AA9">
            <wp:extent cx="4916805" cy="3277869"/>
            <wp:effectExtent l="0" t="0" r="0" b="0"/>
            <wp:docPr id="2" name="Picture 2" descr="C:\Users\admin\Downloads\DSC_8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DSC_839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53207" cy="3302137"/>
                    </a:xfrm>
                    <a:prstGeom prst="rect">
                      <a:avLst/>
                    </a:prstGeom>
                    <a:noFill/>
                    <a:ln>
                      <a:noFill/>
                    </a:ln>
                  </pic:spPr>
                </pic:pic>
              </a:graphicData>
            </a:graphic>
          </wp:inline>
        </w:drawing>
      </w:r>
    </w:p>
    <w:p w14:paraId="7F528FF5" w14:textId="77777777" w:rsidR="00696580" w:rsidRDefault="00696580" w:rsidP="00696580">
      <w:pPr>
        <w:jc w:val="center"/>
      </w:pPr>
    </w:p>
    <w:p w14:paraId="78AB10E5" w14:textId="1E743CA8" w:rsidR="00FF275B" w:rsidRDefault="00504BCF" w:rsidP="00504BCF">
      <w:pPr>
        <w:jc w:val="center"/>
      </w:pPr>
      <w:r>
        <w:rPr>
          <w:noProof/>
        </w:rPr>
        <mc:AlternateContent>
          <mc:Choice Requires="wps">
            <w:drawing>
              <wp:anchor distT="0" distB="0" distL="114300" distR="114300" simplePos="0" relativeHeight="251639296" behindDoc="0" locked="0" layoutInCell="1" allowOverlap="1" wp14:anchorId="12DBC8FB" wp14:editId="137CB048">
                <wp:simplePos x="0" y="0"/>
                <wp:positionH relativeFrom="column">
                  <wp:posOffset>689610</wp:posOffset>
                </wp:positionH>
                <wp:positionV relativeFrom="paragraph">
                  <wp:posOffset>3761740</wp:posOffset>
                </wp:positionV>
                <wp:extent cx="4622800" cy="488950"/>
                <wp:effectExtent l="0" t="0" r="25400" b="25400"/>
                <wp:wrapNone/>
                <wp:docPr id="19" name="Rectangle 19"/>
                <wp:cNvGraphicFramePr/>
                <a:graphic xmlns:a="http://schemas.openxmlformats.org/drawingml/2006/main">
                  <a:graphicData uri="http://schemas.microsoft.com/office/word/2010/wordprocessingShape">
                    <wps:wsp>
                      <wps:cNvSpPr/>
                      <wps:spPr>
                        <a:xfrm>
                          <a:off x="0" y="0"/>
                          <a:ext cx="4622800" cy="488950"/>
                        </a:xfrm>
                        <a:prstGeom prst="rect">
                          <a:avLst/>
                        </a:prstGeom>
                        <a:solidFill>
                          <a:sysClr val="window" lastClr="FFFFFF"/>
                        </a:solidFill>
                        <a:ln w="25400" cap="flat" cmpd="sng" algn="ctr">
                          <a:solidFill>
                            <a:srgbClr val="4F81BD"/>
                          </a:solidFill>
                          <a:prstDash val="solid"/>
                        </a:ln>
                        <a:effectLst/>
                      </wps:spPr>
                      <wps:txbx>
                        <w:txbxContent>
                          <w:p w14:paraId="02968ED6" w14:textId="77777777" w:rsidR="00FF275B" w:rsidRDefault="00FF275B" w:rsidP="00FF275B">
                            <w:pPr>
                              <w:spacing w:after="0"/>
                              <w:jc w:val="center"/>
                            </w:pPr>
                            <w:r w:rsidRPr="00C713E9">
                              <w:rPr>
                                <w:sz w:val="24"/>
                                <w:szCs w:val="24"/>
                              </w:rPr>
                              <w:t>Thầy Nguyễn Văn Giàu – Bí thư chi bộ - Hiệu trưởng nhận phần quà từ Ông Nguyễn Đức Danh - Ủy viên thường vụ - Chỉ huy trưởng Ban chỉ huy Quân sự</w:t>
                            </w:r>
                            <w:r>
                              <w:t xml:space="preserve"> thị xã Bến Cát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34" style="position:absolute;left:0;text-align:left;margin-left:54.3pt;margin-top:296.2pt;width:364pt;height:38.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" fillcolor="window" strokecolor="#4f81bd" strokeweight="2pt">
                <v:textbox>
                  <w:txbxContent>
                    <w:p w14:paraId="02968ED6" w14:textId="77777777" w:rsidR="00FF275B" w:rsidRDefault="00FF275B" w:rsidP="00FF275B">
                      <w:pPr>
                        <w:spacing w:after="0"/>
                        <w:jc w:val="center"/>
                      </w:pPr>
                      <w:r w:rsidRPr="00C713E9">
                        <w:rPr>
                          <w:sz w:val="24"/>
                          <w:szCs w:val="24"/>
                        </w:rPr>
                        <w:t>Thầy Nguyễn Văn Giàu – Bí thư chi bộ - Hiệu trưởng nhận phần quà từ Ông Nguyễn Đức Danh - Ủy viên thường vụ - Chỉ huy trưởng Ban chỉ huy Quân sự</w:t>
                      </w:r>
                      <w:r>
                        <w:t xml:space="preserve"> thị xã Bến Cát</w:t>
                      </w:r>
                    </w:p>
                  </w:txbxContent>
                </v:textbox>
              </v:rect>
            </w:pict>
          </mc:Fallback>
        </mc:AlternateContent>
      </w:r>
      <w:r w:rsidR="00696580">
        <w:rPr>
          <w:noProof/>
        </w:rPr>
        <w:drawing>
          <wp:inline distT="0" distB="0" distL="0" distR="0" wp14:anchorId="4095F9C3" wp14:editId="090C10DC">
            <wp:extent cx="5438775" cy="3625850"/>
            <wp:effectExtent l="0" t="0" r="9525" b="0"/>
            <wp:docPr id="4" name="Picture 4" descr="C:\Users\admin\Downloads\DSC_8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DSC_840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38775" cy="3625850"/>
                    </a:xfrm>
                    <a:prstGeom prst="rect">
                      <a:avLst/>
                    </a:prstGeom>
                    <a:noFill/>
                    <a:ln>
                      <a:noFill/>
                    </a:ln>
                  </pic:spPr>
                </pic:pic>
              </a:graphicData>
            </a:graphic>
          </wp:inline>
        </w:drawing>
      </w:r>
    </w:p>
    <w:p w14:paraId="77059B45" w14:textId="5B992D85" w:rsidR="00504BCF" w:rsidRDefault="00504BCF"/>
    <w:p w14:paraId="22E492C0" w14:textId="295644E8" w:rsidR="00504BCF" w:rsidRDefault="00504BCF"/>
    <w:p w14:paraId="7ABF8E05" w14:textId="70240FCE" w:rsidR="00FF275B" w:rsidRDefault="00D94972" w:rsidP="00504BCF">
      <w:pPr>
        <w:jc w:val="center"/>
        <w:rPr>
          <w:noProof/>
        </w:rPr>
      </w:pPr>
      <w:r>
        <w:rPr>
          <w:noProof/>
        </w:rPr>
        <w:drawing>
          <wp:inline distT="0" distB="0" distL="0" distR="0" wp14:anchorId="410E9EEC" wp14:editId="56B23B74">
            <wp:extent cx="5308600" cy="3539067"/>
            <wp:effectExtent l="0" t="0" r="6350" b="4445"/>
            <wp:docPr id="3" name="Picture 3" descr="C:\Users\admin\Downloads\DSC_8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DSC_840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09236" cy="3539491"/>
                    </a:xfrm>
                    <a:prstGeom prst="rect">
                      <a:avLst/>
                    </a:prstGeom>
                    <a:noFill/>
                    <a:ln>
                      <a:noFill/>
                    </a:ln>
                  </pic:spPr>
                </pic:pic>
              </a:graphicData>
            </a:graphic>
          </wp:inline>
        </w:drawing>
      </w:r>
    </w:p>
    <w:p w14:paraId="21B840F7" w14:textId="327F3F75" w:rsidR="000A0596" w:rsidRDefault="00504BCF">
      <w:r>
        <w:rPr>
          <w:noProof/>
        </w:rPr>
        <mc:AlternateContent>
          <mc:Choice Requires="wps">
            <w:drawing>
              <wp:anchor distT="0" distB="0" distL="114300" distR="114300" simplePos="0" relativeHeight="251640320" behindDoc="0" locked="0" layoutInCell="1" allowOverlap="1" wp14:anchorId="6BBFA641" wp14:editId="4EF2B31B">
                <wp:simplePos x="0" y="0"/>
                <wp:positionH relativeFrom="column">
                  <wp:posOffset>644525</wp:posOffset>
                </wp:positionH>
                <wp:positionV relativeFrom="paragraph">
                  <wp:posOffset>19685</wp:posOffset>
                </wp:positionV>
                <wp:extent cx="4622800" cy="488950"/>
                <wp:effectExtent l="0" t="0" r="25400" b="25400"/>
                <wp:wrapNone/>
                <wp:docPr id="20" name="Rectangle 20"/>
                <wp:cNvGraphicFramePr/>
                <a:graphic xmlns:a="http://schemas.openxmlformats.org/drawingml/2006/main">
                  <a:graphicData uri="http://schemas.microsoft.com/office/word/2010/wordprocessingShape">
                    <wps:wsp>
                      <wps:cNvSpPr/>
                      <wps:spPr>
                        <a:xfrm>
                          <a:off x="0" y="0"/>
                          <a:ext cx="4622800" cy="488950"/>
                        </a:xfrm>
                        <a:prstGeom prst="rect">
                          <a:avLst/>
                        </a:prstGeom>
                        <a:solidFill>
                          <a:sysClr val="window" lastClr="FFFFFF"/>
                        </a:solidFill>
                        <a:ln w="25400" cap="flat" cmpd="sng" algn="ctr">
                          <a:solidFill>
                            <a:srgbClr val="4F81BD"/>
                          </a:solidFill>
                          <a:prstDash val="solid"/>
                        </a:ln>
                        <a:effectLst/>
                      </wps:spPr>
                      <wps:txbx>
                        <w:txbxContent>
                          <w:p w14:paraId="42E9CAC4" w14:textId="77777777" w:rsidR="00FF275B" w:rsidRPr="00C713E9" w:rsidRDefault="00FF275B" w:rsidP="00FF275B">
                            <w:pPr>
                              <w:spacing w:after="0"/>
                              <w:jc w:val="center"/>
                              <w:rPr>
                                <w:sz w:val="24"/>
                                <w:szCs w:val="24"/>
                              </w:rPr>
                            </w:pPr>
                            <w:r w:rsidRPr="00C713E9">
                              <w:rPr>
                                <w:sz w:val="24"/>
                                <w:szCs w:val="24"/>
                              </w:rPr>
                              <w:t>Thầy Nguyễn Văn Giàu – Bí thư chi bộ - Hiệu trưởng nhận phần lẵng hoa tươi thắm chúc mừng của Ban đại diện cha mẹ học sinh trường THCS Mỹ Thạnh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35" style="position:absolute;margin-left:50.75pt;margin-top:1.55pt;width:364pt;height:38.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" fillcolor="window" strokecolor="#4f81bd" strokeweight="2pt">
                <v:textbox>
                  <w:txbxContent>
                    <w:p w14:paraId="42E9CAC4" w14:textId="77777777" w:rsidR="00FF275B" w:rsidRPr="00C713E9" w:rsidRDefault="00FF275B" w:rsidP="00FF275B">
                      <w:pPr>
                        <w:spacing w:after="0"/>
                        <w:jc w:val="center"/>
                        <w:rPr>
                          <w:sz w:val="24"/>
                          <w:szCs w:val="24"/>
                        </w:rPr>
                      </w:pPr>
                      <w:r w:rsidRPr="00C713E9">
                        <w:rPr>
                          <w:sz w:val="24"/>
                          <w:szCs w:val="24"/>
                        </w:rPr>
                        <w:t>Thầy Nguyễn Văn Giàu – Bí thư chi bộ - Hiệu trưởng nhận phần lẵng hoa tươi thắm chúc mừng của Ban đại diện cha mẹ học sinh trường THCS Mỹ Thạnh</w:t>
                      </w:r>
                    </w:p>
                  </w:txbxContent>
                </v:textbox>
              </v:rect>
            </w:pict>
          </mc:Fallback>
        </mc:AlternateContent>
      </w:r>
    </w:p>
    <w:p w14:paraId="672B2BE6" w14:textId="77777777" w:rsidR="00504BCF" w:rsidRDefault="00504BCF" w:rsidP="00D94972">
      <w:pPr>
        <w:ind w:firstLine="720"/>
      </w:pPr>
    </w:p>
    <w:p w14:paraId="7ABBCD66" w14:textId="77777777" w:rsidR="00504BCF" w:rsidRDefault="00504BCF" w:rsidP="00D94972">
      <w:pPr>
        <w:ind w:firstLine="720"/>
      </w:pPr>
    </w:p>
    <w:p w14:paraId="34A113FB" w14:textId="7E40103C" w:rsidR="001D473E" w:rsidRDefault="001D473E" w:rsidP="009D16E1">
      <w:pPr>
        <w:ind w:firstLine="720"/>
        <w:jc w:val="both"/>
      </w:pPr>
      <w:r>
        <w:lastRenderedPageBreak/>
        <w:t xml:space="preserve">Nhân ngày khai giảng năm học mới hai em </w:t>
      </w:r>
      <w:r w:rsidR="00464B80">
        <w:t xml:space="preserve">Đoàn Thảo Nguyên – lớp 9A2 và em </w:t>
      </w:r>
      <w:r>
        <w:t>Trần Kim Ngọc – lớp 9A8</w:t>
      </w:r>
      <w:r w:rsidR="00464B80">
        <w:t xml:space="preserve"> đại diện học sinh toàn trường  phát biểu cảm nghĩ.</w:t>
      </w:r>
    </w:p>
    <w:p w14:paraId="22884C44" w14:textId="033FAF0E" w:rsidR="000A0596" w:rsidRDefault="00504BCF" w:rsidP="00696580">
      <w:pPr>
        <w:jc w:val="center"/>
      </w:pPr>
      <w:r>
        <w:rPr>
          <w:noProof/>
        </w:rPr>
        <mc:AlternateContent>
          <mc:Choice Requires="wps">
            <w:drawing>
              <wp:anchor distT="0" distB="0" distL="114300" distR="114300" simplePos="0" relativeHeight="251643392" behindDoc="0" locked="0" layoutInCell="1" allowOverlap="1" wp14:anchorId="62252246" wp14:editId="0411F302">
                <wp:simplePos x="0" y="0"/>
                <wp:positionH relativeFrom="column">
                  <wp:posOffset>640080</wp:posOffset>
                </wp:positionH>
                <wp:positionV relativeFrom="paragraph">
                  <wp:posOffset>3717925</wp:posOffset>
                </wp:positionV>
                <wp:extent cx="4808220" cy="488950"/>
                <wp:effectExtent l="0" t="0" r="11430" b="25400"/>
                <wp:wrapNone/>
                <wp:docPr id="21" name="Rectangle 21"/>
                <wp:cNvGraphicFramePr/>
                <a:graphic xmlns:a="http://schemas.openxmlformats.org/drawingml/2006/main">
                  <a:graphicData uri="http://schemas.microsoft.com/office/word/2010/wordprocessingShape">
                    <wps:wsp>
                      <wps:cNvSpPr/>
                      <wps:spPr>
                        <a:xfrm>
                          <a:off x="0" y="0"/>
                          <a:ext cx="4808220" cy="488950"/>
                        </a:xfrm>
                        <a:prstGeom prst="rect">
                          <a:avLst/>
                        </a:prstGeom>
                        <a:solidFill>
                          <a:sysClr val="window" lastClr="FFFFFF"/>
                        </a:solidFill>
                        <a:ln w="25400" cap="flat" cmpd="sng" algn="ctr">
                          <a:solidFill>
                            <a:srgbClr val="4F81BD"/>
                          </a:solidFill>
                          <a:prstDash val="solid"/>
                        </a:ln>
                        <a:effectLst/>
                      </wps:spPr>
                      <wps:txbx>
                        <w:txbxContent>
                          <w:p w14:paraId="164AD528" w14:textId="77777777" w:rsidR="00FF275B" w:rsidRPr="00C713E9" w:rsidRDefault="00FF275B" w:rsidP="00FF275B">
                            <w:pPr>
                              <w:spacing w:after="0"/>
                              <w:jc w:val="center"/>
                              <w:rPr>
                                <w:sz w:val="24"/>
                                <w:szCs w:val="24"/>
                              </w:rPr>
                            </w:pPr>
                            <w:r w:rsidRPr="00C713E9">
                              <w:rPr>
                                <w:sz w:val="24"/>
                                <w:szCs w:val="24"/>
                              </w:rPr>
                              <w:t>Học sinh toàn trường hứa quyết tâm cố gắng học tập tốt trong năm học mới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36" style="position:absolute;left:0;text-align:left;margin-left:50.4pt;margin-top:292.75pt;width:378.6pt;height:3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" fillcolor="window" strokecolor="#4f81bd" strokeweight="2pt">
                <v:textbox>
                  <w:txbxContent>
                    <w:p w14:paraId="164AD528" w14:textId="77777777" w:rsidR="00FF275B" w:rsidRPr="00C713E9" w:rsidRDefault="00FF275B" w:rsidP="00FF275B">
                      <w:pPr>
                        <w:spacing w:after="0"/>
                        <w:jc w:val="center"/>
                        <w:rPr>
                          <w:sz w:val="24"/>
                          <w:szCs w:val="24"/>
                        </w:rPr>
                      </w:pPr>
                      <w:r w:rsidRPr="00C713E9">
                        <w:rPr>
                          <w:sz w:val="24"/>
                          <w:szCs w:val="24"/>
                        </w:rPr>
                        <w:t>Học sinh toàn trường hứa quyết tâm cố gắng học tập tốt trong năm học mới</w:t>
                      </w:r>
                    </w:p>
                  </w:txbxContent>
                </v:textbox>
              </v:rect>
            </w:pict>
          </mc:Fallback>
        </mc:AlternateContent>
      </w:r>
      <w:r w:rsidR="000A0596">
        <w:rPr>
          <w:noProof/>
        </w:rPr>
        <w:drawing>
          <wp:inline distT="0" distB="0" distL="0" distR="0" wp14:anchorId="44F924FB" wp14:editId="2E6CA8C7">
            <wp:extent cx="5372100" cy="3581400"/>
            <wp:effectExtent l="0" t="0" r="0" b="0"/>
            <wp:docPr id="5" name="Picture 5" descr="C:\Users\admin\Downloads\DSC_8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DSC_842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75463" cy="3583642"/>
                    </a:xfrm>
                    <a:prstGeom prst="rect">
                      <a:avLst/>
                    </a:prstGeom>
                    <a:noFill/>
                    <a:ln>
                      <a:noFill/>
                    </a:ln>
                  </pic:spPr>
                </pic:pic>
              </a:graphicData>
            </a:graphic>
          </wp:inline>
        </w:drawing>
      </w:r>
    </w:p>
    <w:p w14:paraId="61E29C80" w14:textId="0F45C914" w:rsidR="00FF275B" w:rsidRDefault="00FF275B"/>
    <w:p w14:paraId="4D9AC57F" w14:textId="5EEBD55E" w:rsidR="00FF275B" w:rsidRDefault="00FF275B"/>
    <w:p w14:paraId="459781A9" w14:textId="77777777" w:rsidR="00546507" w:rsidRDefault="00546507" w:rsidP="009D16E1">
      <w:pPr>
        <w:ind w:firstLine="720"/>
        <w:jc w:val="both"/>
      </w:pPr>
      <w:r>
        <w:t>Sau một mùa hè vui tươi, bổ ích, Thầy và trò lại được gặp nhau, niềm vui tươi, phấn khởi cho một năm học mới đã đến, thầy Nguyễn Văn Giàu – Hiệu trưởng nhà trường lên đánh hồi trống khai trường.</w:t>
      </w:r>
    </w:p>
    <w:p w14:paraId="60561925" w14:textId="77777777" w:rsidR="000A0596" w:rsidRDefault="000A0596" w:rsidP="00696580">
      <w:pPr>
        <w:jc w:val="center"/>
      </w:pPr>
      <w:r>
        <w:rPr>
          <w:noProof/>
        </w:rPr>
        <w:drawing>
          <wp:inline distT="0" distB="0" distL="0" distR="0" wp14:anchorId="700FB663" wp14:editId="030FA796">
            <wp:extent cx="5200650" cy="3467100"/>
            <wp:effectExtent l="0" t="0" r="0" b="0"/>
            <wp:docPr id="6" name="Picture 6" descr="C:\Users\admin\Downloads\DSC_8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DSC_843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00964" cy="3467309"/>
                    </a:xfrm>
                    <a:prstGeom prst="rect">
                      <a:avLst/>
                    </a:prstGeom>
                    <a:noFill/>
                    <a:ln>
                      <a:noFill/>
                    </a:ln>
                  </pic:spPr>
                </pic:pic>
              </a:graphicData>
            </a:graphic>
          </wp:inline>
        </w:drawing>
      </w:r>
    </w:p>
    <w:p w14:paraId="620F77BB" w14:textId="77777777" w:rsidR="00FF275B" w:rsidRDefault="00FF275B">
      <w:r>
        <w:rPr>
          <w:noProof/>
        </w:rPr>
        <mc:AlternateContent>
          <mc:Choice Requires="wps">
            <w:drawing>
              <wp:anchor distT="0" distB="0" distL="114300" distR="114300" simplePos="0" relativeHeight="251676672" behindDoc="0" locked="0" layoutInCell="1" allowOverlap="1" wp14:anchorId="75CD459C" wp14:editId="5EF46236">
                <wp:simplePos x="0" y="0"/>
                <wp:positionH relativeFrom="column">
                  <wp:posOffset>719243</wp:posOffset>
                </wp:positionH>
                <wp:positionV relativeFrom="paragraph">
                  <wp:posOffset>1905</wp:posOffset>
                </wp:positionV>
                <wp:extent cx="4622800" cy="488950"/>
                <wp:effectExtent l="0" t="0" r="25400" b="25400"/>
                <wp:wrapNone/>
                <wp:docPr id="22" name="Rectangle 22"/>
                <wp:cNvGraphicFramePr/>
                <a:graphic xmlns:a="http://schemas.openxmlformats.org/drawingml/2006/main">
                  <a:graphicData uri="http://schemas.microsoft.com/office/word/2010/wordprocessingShape">
                    <wps:wsp>
                      <wps:cNvSpPr/>
                      <wps:spPr>
                        <a:xfrm>
                          <a:off x="0" y="0"/>
                          <a:ext cx="4622800" cy="488950"/>
                        </a:xfrm>
                        <a:prstGeom prst="rect">
                          <a:avLst/>
                        </a:prstGeom>
                        <a:solidFill>
                          <a:sysClr val="window" lastClr="FFFFFF"/>
                        </a:solidFill>
                        <a:ln w="25400" cap="flat" cmpd="sng" algn="ctr">
                          <a:solidFill>
                            <a:srgbClr val="4F81BD"/>
                          </a:solidFill>
                          <a:prstDash val="solid"/>
                        </a:ln>
                        <a:effectLst/>
                      </wps:spPr>
                      <wps:txbx>
                        <w:txbxContent>
                          <w:p w14:paraId="6262C41A" w14:textId="77777777" w:rsidR="00FF275B" w:rsidRPr="00C713E9" w:rsidRDefault="00FF275B" w:rsidP="00FF275B">
                            <w:pPr>
                              <w:spacing w:after="0"/>
                              <w:jc w:val="center"/>
                              <w:rPr>
                                <w:sz w:val="24"/>
                                <w:szCs w:val="24"/>
                              </w:rPr>
                            </w:pPr>
                            <w:r w:rsidRPr="00C713E9">
                              <w:rPr>
                                <w:sz w:val="24"/>
                                <w:szCs w:val="24"/>
                              </w:rPr>
                              <w:t>Thầy Nguyễn Văn Giàu – Bí thư chi bộ - Hiệu trưởng nhà trường đánh hồi trống khai trường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37" style="position:absolute;margin-left:56.65pt;margin-top:.15pt;width:364pt;height:3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" fillcolor="window" strokecolor="#4f81bd" strokeweight="2pt">
                <v:textbox>
                  <w:txbxContent>
                    <w:p w14:paraId="6262C41A" w14:textId="77777777" w:rsidR="00FF275B" w:rsidRPr="00C713E9" w:rsidRDefault="00FF275B" w:rsidP="00FF275B">
                      <w:pPr>
                        <w:spacing w:after="0"/>
                        <w:jc w:val="center"/>
                        <w:rPr>
                          <w:sz w:val="24"/>
                          <w:szCs w:val="24"/>
                        </w:rPr>
                      </w:pPr>
                      <w:r w:rsidRPr="00C713E9">
                        <w:rPr>
                          <w:sz w:val="24"/>
                          <w:szCs w:val="24"/>
                        </w:rPr>
                        <w:t>Thầy Nguyễn Văn Giàu – Bí thư chi bộ - Hiệu trưởng nhà trường đánh hồi trống khai trường</w:t>
                      </w:r>
                    </w:p>
                  </w:txbxContent>
                </v:textbox>
              </v:rect>
            </w:pict>
          </mc:Fallback>
        </mc:AlternateContent>
      </w:r>
    </w:p>
    <w:p w14:paraId="3FA0A71F" w14:textId="77777777" w:rsidR="00267DB7" w:rsidRPr="00C713E9" w:rsidRDefault="00267DB7" w:rsidP="009D16E1">
      <w:pPr>
        <w:ind w:firstLine="720"/>
        <w:jc w:val="both"/>
        <w:rPr>
          <w:sz w:val="26"/>
          <w:szCs w:val="26"/>
        </w:rPr>
      </w:pPr>
      <w:r w:rsidRPr="00C713E9">
        <w:rPr>
          <w:sz w:val="26"/>
          <w:szCs w:val="26"/>
        </w:rPr>
        <w:lastRenderedPageBreak/>
        <w:t>Tiếng trống trường đã điểm, thôi thúc bao tâm hồn, ước mơ khơi nguồn tri thức, xích gần cánh cửa tương lai. Buổi lễ khai giảng đánh dấu sự bắt đầu một năm học mới với những thách thức mới, những cơ hội mới đặt ra cho tập thể sư phạm nhà trường. Trong năm học mới, thầy và trò trường THCS Mỹ Thạnh sẽ tiếp tục phát huy thành tích</w:t>
      </w:r>
      <w:r w:rsidR="002B4FDA" w:rsidRPr="00C713E9">
        <w:rPr>
          <w:sz w:val="26"/>
          <w:szCs w:val="26"/>
        </w:rPr>
        <w:t xml:space="preserve"> đã đạt được và quyết tâm hoàn thành xuất sắc nhiệm vụ được giao trong năm học mới./.</w:t>
      </w:r>
    </w:p>
    <w:p w14:paraId="4404B352" w14:textId="77777777" w:rsidR="002110E1" w:rsidRPr="005B4C14" w:rsidRDefault="002110E1" w:rsidP="002110E1">
      <w:pPr>
        <w:spacing w:after="0" w:line="240" w:lineRule="auto"/>
        <w:ind w:left="4320"/>
        <w:rPr>
          <w:b/>
          <w:sz w:val="26"/>
          <w:szCs w:val="26"/>
        </w:rPr>
      </w:pPr>
      <w:r w:rsidRPr="005B4C14">
        <w:rPr>
          <w:b/>
          <w:sz w:val="26"/>
          <w:szCs w:val="26"/>
        </w:rPr>
        <w:t>Nguồn tin: Trường THCS Mỹ Thạnh</w:t>
      </w:r>
    </w:p>
    <w:p w14:paraId="1FE2347F" w14:textId="77777777" w:rsidR="002110E1" w:rsidRDefault="002110E1" w:rsidP="009D16E1">
      <w:pPr>
        <w:ind w:firstLine="720"/>
        <w:jc w:val="both"/>
      </w:pPr>
    </w:p>
    <w:sectPr w:rsidR="002110E1" w:rsidSect="00696580">
      <w:pgSz w:w="12240" w:h="15840"/>
      <w:pgMar w:top="851"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A70"/>
    <w:rsid w:val="00013EAF"/>
    <w:rsid w:val="000A0596"/>
    <w:rsid w:val="000E34EF"/>
    <w:rsid w:val="000F6A70"/>
    <w:rsid w:val="00182CA3"/>
    <w:rsid w:val="001D473E"/>
    <w:rsid w:val="002110E1"/>
    <w:rsid w:val="00267DB7"/>
    <w:rsid w:val="002B4FDA"/>
    <w:rsid w:val="002E26F3"/>
    <w:rsid w:val="003A42BA"/>
    <w:rsid w:val="003D51DF"/>
    <w:rsid w:val="00464B80"/>
    <w:rsid w:val="004C231E"/>
    <w:rsid w:val="00501492"/>
    <w:rsid w:val="00504BCF"/>
    <w:rsid w:val="00536AD1"/>
    <w:rsid w:val="00546507"/>
    <w:rsid w:val="00560831"/>
    <w:rsid w:val="005B0438"/>
    <w:rsid w:val="00696580"/>
    <w:rsid w:val="007A2A8C"/>
    <w:rsid w:val="00806EE1"/>
    <w:rsid w:val="00875AE1"/>
    <w:rsid w:val="00900E72"/>
    <w:rsid w:val="00917CA7"/>
    <w:rsid w:val="0093369B"/>
    <w:rsid w:val="009D16E1"/>
    <w:rsid w:val="00A05883"/>
    <w:rsid w:val="00A117C0"/>
    <w:rsid w:val="00A64405"/>
    <w:rsid w:val="00B30398"/>
    <w:rsid w:val="00C4551D"/>
    <w:rsid w:val="00C464E3"/>
    <w:rsid w:val="00C6585B"/>
    <w:rsid w:val="00C713E9"/>
    <w:rsid w:val="00D0120C"/>
    <w:rsid w:val="00D94972"/>
    <w:rsid w:val="00E243F8"/>
    <w:rsid w:val="00E36259"/>
    <w:rsid w:val="00EB2FCD"/>
    <w:rsid w:val="00EE4538"/>
    <w:rsid w:val="00F76092"/>
    <w:rsid w:val="00FF2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B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05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5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05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5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0E14A-8569-420A-8931-DAA8D5A30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2020-09-30T03:04:00Z</dcterms:created>
  <dcterms:modified xsi:type="dcterms:W3CDTF">2020-09-30T03:04:00Z</dcterms:modified>
</cp:coreProperties>
</file>